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2: Tu plan en 3 enunciados</w:t>
      </w:r>
    </w:p>
    <w:p>
      <w:r>
        <w:t>Instrucciones: Este cuaderno es tu espacio personal. Aquí transformarás las ideas del módulo en pasos concretos. Responde con claridad y sin rodeos: tu objetivo es que tu negocio quede resumido en 3 frases poderosas.</w:t>
      </w:r>
    </w:p>
    <w:p>
      <w:pPr>
        <w:pStyle w:val="Heading2"/>
      </w:pPr>
      <w:r>
        <w:t>1. Producto</w:t>
      </w:r>
    </w:p>
    <w:p>
      <w:r>
        <w:t>Responde con la mayor claridad posible:</w:t>
      </w:r>
    </w:p>
    <w:p>
      <w:r>
        <w:t>• ¿Qué ofreces?</w:t>
      </w:r>
    </w:p>
    <w:p>
      <w:r>
        <w:t>• ¿A quién se lo ofreces?</w:t>
      </w:r>
    </w:p>
    <w:p>
      <w:r>
        <w:t>• ¿Qué problema resuelves?</w:t>
      </w:r>
    </w:p>
    <w:p>
      <w:r>
        <w:t>✍️ Escribe aquí tu enunciado de producto: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pPr>
        <w:pStyle w:val="Heading2"/>
      </w:pPr>
      <w:r>
        <w:t>2. Marketing</w:t>
      </w:r>
    </w:p>
    <w:p>
      <w:r>
        <w:t>Responde con foco:</w:t>
      </w:r>
    </w:p>
    <w:p>
      <w:r>
        <w:t>• ¿Cuáles son las 2 o 3 acciones más efectivas para llegar a tu cliente ideal?</w:t>
      </w:r>
    </w:p>
    <w:p>
      <w:r>
        <w:t>• ¿Por qué elegiste esas acciones y no otras?</w:t>
      </w:r>
    </w:p>
    <w:p>
      <w:r>
        <w:t>✍️ Escribe aquí tu enunciado de marketing: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pPr>
        <w:pStyle w:val="Heading2"/>
      </w:pPr>
      <w:r>
        <w:t>3. Finanzas</w:t>
      </w:r>
    </w:p>
    <w:p>
      <w:r>
        <w:t>Responde con realismo:</w:t>
      </w:r>
    </w:p>
    <w:p>
      <w:r>
        <w:t>• ¿De dónde vendrán tus ingresos?</w:t>
      </w:r>
    </w:p>
    <w:p>
      <w:r>
        <w:t>• ¿Qué tan pronto esperas alcanzar sostenibilidad?</w:t>
      </w:r>
    </w:p>
    <w:p>
      <w:r>
        <w:t>• ¿Necesitarás capital externo para empezar?</w:t>
      </w:r>
    </w:p>
    <w:p>
      <w:r>
        <w:t>✍️ Escribe aquí tu enunciado financiero: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pPr>
        <w:pStyle w:val="Heading2"/>
      </w:pPr>
      <w:r>
        <w:t>4. Dudas y vacíos</w:t>
      </w:r>
    </w:p>
    <w:p>
      <w:r>
        <w:t>¿Qué aspectos de tu plan todavía te generan dudas? (ejemplo: costos, segmentación de mercado, modelo de ingresos).</w:t>
      </w:r>
    </w:p>
    <w:p>
      <w:r>
        <w:t>✍️ Escribe aquí tus dudas principales: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pPr>
        <w:pStyle w:val="Heading2"/>
      </w:pPr>
      <w:r>
        <w:t>5. Compromiso con la acción</w:t>
      </w:r>
    </w:p>
    <w:p>
      <w:r>
        <w:t>Define una fecha de inicio y una de cierre para tener listo tu primer borrador de plan en 3 enunciados.</w:t>
      </w:r>
    </w:p>
    <w:p>
      <w:r>
        <w:t>• Fecha de inicio: __________</w:t>
      </w:r>
    </w:p>
    <w:p>
      <w:r>
        <w:t>• Fecha de cierre: __________</w:t>
      </w:r>
    </w:p>
    <w:p>
      <w:pPr>
        <w:pStyle w:val="Heading2"/>
      </w:pPr>
      <w:r>
        <w:t>6. Reflexión final</w:t>
      </w:r>
    </w:p>
    <w:p>
      <w:r>
        <w:t>¿Sientes que tu plan en tres frases refleja el corazón de tu negocio? ¿Qué sensación te genera leerlo en voz alta?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p>
      <w:r>
        <w:t>.....................................................................................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